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AD5D" w14:textId="77777777" w:rsidR="00A054DA" w:rsidRDefault="00A054DA" w:rsidP="00D11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</w:p>
    <w:p w14:paraId="1890836E" w14:textId="77777777" w:rsidR="009C42BD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</w:p>
    <w:p w14:paraId="7B0EE335" w14:textId="1E1BE6FF" w:rsidR="009C42BD" w:rsidRPr="00D1143F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  <w:r w:rsidRPr="00D1143F"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  <w:t xml:space="preserve">Tradycja kontra nowoczesność – jak </w:t>
      </w:r>
      <w:r w:rsidR="007A1A52"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  <w:t>dobrać system rynnowy do budynku</w:t>
      </w:r>
      <w:bookmarkStart w:id="0" w:name="_GoBack"/>
      <w:bookmarkEnd w:id="0"/>
    </w:p>
    <w:p w14:paraId="052F56B4" w14:textId="77777777" w:rsidR="009C42BD" w:rsidRPr="00D1143F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eastAsia="Calibri" w:hAnsi="Calibri"/>
          <w:bdr w:val="none" w:sz="0" w:space="0" w:color="auto"/>
          <w:lang w:val="pl-PL"/>
        </w:rPr>
      </w:pPr>
    </w:p>
    <w:p w14:paraId="041DE0FB" w14:textId="1B95F680" w:rsidR="009C42BD" w:rsidRPr="00D1143F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/>
          <w:i/>
          <w:bdr w:val="none" w:sz="0" w:space="0" w:color="auto"/>
          <w:lang w:val="pl-PL"/>
        </w:rPr>
      </w:pPr>
      <w:r w:rsidRPr="00D1143F">
        <w:rPr>
          <w:rFonts w:ascii="Calibri" w:eastAsia="Calibri" w:hAnsi="Calibri" w:cs="Calibri"/>
          <w:b/>
          <w:i/>
          <w:bdr w:val="none" w:sz="0" w:space="0" w:color="auto"/>
          <w:lang w:val="pl-PL"/>
        </w:rPr>
        <w:t>Wybór między rynnami widocznymi a ukrytymi ma bezpośredni związek ze stylem architekt</w:t>
      </w:r>
      <w:r w:rsidRPr="00D1143F">
        <w:rPr>
          <w:rFonts w:ascii="Calibri" w:eastAsia="Calibri" w:hAnsi="Calibri" w:cs="Calibri"/>
          <w:b/>
          <w:i/>
          <w:bdr w:val="none" w:sz="0" w:space="0" w:color="auto"/>
          <w:lang w:val="pl-PL"/>
        </w:rPr>
        <w:t>o</w:t>
      </w:r>
      <w:r w:rsidRPr="00D1143F">
        <w:rPr>
          <w:rFonts w:ascii="Calibri" w:eastAsia="Calibri" w:hAnsi="Calibri" w:cs="Calibri"/>
          <w:b/>
          <w:i/>
          <w:bdr w:val="none" w:sz="0" w:space="0" w:color="auto"/>
          <w:lang w:val="pl-PL"/>
        </w:rPr>
        <w:t>nicznym obiektu. Te pierwsze stosuje się w budownictwie o tradycyjnej formie, gdzie zwykle w</w:t>
      </w:r>
      <w:r w:rsidRPr="00D1143F">
        <w:rPr>
          <w:rFonts w:ascii="Calibri" w:eastAsia="Calibri" w:hAnsi="Calibri" w:cs="Calibri"/>
          <w:b/>
          <w:i/>
          <w:bdr w:val="none" w:sz="0" w:space="0" w:color="auto"/>
          <w:lang w:val="pl-PL"/>
        </w:rPr>
        <w:t>y</w:t>
      </w:r>
      <w:r w:rsidRPr="00D1143F">
        <w:rPr>
          <w:rFonts w:ascii="Calibri" w:eastAsia="Calibri" w:hAnsi="Calibri" w:cs="Calibri"/>
          <w:b/>
          <w:i/>
          <w:bdr w:val="none" w:sz="0" w:space="0" w:color="auto"/>
          <w:lang w:val="pl-PL"/>
        </w:rPr>
        <w:t>stępuje okap, z kolei domeną tych drugich są obiekty nowoczesne lub w kreatywny sposób rei</w:t>
      </w:r>
      <w:r w:rsidRPr="00D1143F">
        <w:rPr>
          <w:rFonts w:ascii="Calibri" w:eastAsia="Calibri" w:hAnsi="Calibri" w:cs="Calibri"/>
          <w:b/>
          <w:i/>
          <w:bdr w:val="none" w:sz="0" w:space="0" w:color="auto"/>
          <w:lang w:val="pl-PL"/>
        </w:rPr>
        <w:t>n</w:t>
      </w:r>
      <w:r w:rsidRPr="00D1143F">
        <w:rPr>
          <w:rFonts w:ascii="Calibri" w:eastAsia="Calibri" w:hAnsi="Calibri" w:cs="Calibri"/>
          <w:b/>
          <w:i/>
          <w:bdr w:val="none" w:sz="0" w:space="0" w:color="auto"/>
          <w:lang w:val="pl-PL"/>
        </w:rPr>
        <w:t xml:space="preserve">terpretujące tradycję. </w:t>
      </w:r>
    </w:p>
    <w:p w14:paraId="094CA965" w14:textId="77777777" w:rsidR="009C42BD" w:rsidRPr="00D1143F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dr w:val="none" w:sz="0" w:space="0" w:color="auto"/>
          <w:lang w:val="pl-PL"/>
        </w:rPr>
      </w:pPr>
    </w:p>
    <w:p w14:paraId="5D0B419C" w14:textId="77777777" w:rsidR="009C42BD" w:rsidRPr="00D1143F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dr w:val="none" w:sz="0" w:space="0" w:color="auto"/>
          <w:lang w:val="pl-PL"/>
        </w:rPr>
      </w:pPr>
      <w:r w:rsidRPr="00D1143F">
        <w:rPr>
          <w:rFonts w:ascii="Calibri" w:eastAsia="Calibri" w:hAnsi="Calibri" w:cs="Calibri"/>
          <w:bdr w:val="none" w:sz="0" w:space="0" w:color="auto"/>
          <w:lang w:val="pl-PL"/>
        </w:rPr>
        <w:t>Mianem okapu określamy dolną, poziomą płaszczyznę dachu odsuniętą od elewacji poza obrys domu. Element ten pełni wiele istotnych funkcji</w:t>
      </w:r>
      <w:r>
        <w:rPr>
          <w:rFonts w:ascii="Calibri" w:eastAsia="Calibri" w:hAnsi="Calibri" w:cs="Calibri"/>
          <w:bdr w:val="none" w:sz="0" w:space="0" w:color="auto"/>
          <w:lang w:val="pl-PL"/>
        </w:rPr>
        <w:t>,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 np. </w:t>
      </w:r>
      <w:r w:rsidRPr="00971A58">
        <w:rPr>
          <w:rFonts w:ascii="Calibri" w:eastAsia="Calibri" w:hAnsi="Calibri" w:cs="Calibri"/>
          <w:bdr w:val="none" w:sz="0" w:space="0" w:color="auto"/>
          <w:lang w:val="pl-PL"/>
        </w:rPr>
        <w:t xml:space="preserve">chroni elewację </w:t>
      </w:r>
      <w:r>
        <w:rPr>
          <w:rFonts w:ascii="Calibri" w:eastAsia="Calibri" w:hAnsi="Calibri" w:cs="Calibri"/>
          <w:bdr w:val="none" w:sz="0" w:space="0" w:color="auto"/>
          <w:lang w:val="pl-PL"/>
        </w:rPr>
        <w:t>przed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 wodą deszczową czy tą pochodzącą z topniejącego śniegu, ale też zabezpiecza górną część ściany zewnętrznej przed be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z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pośrednim działaniem promieni słonecznych. Istnienie okapu narzuca inwestorowi konkretny sp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o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sób mocowania rynny – montuje się je pod okapem, poniżej linii będącej przedłużeniem linii d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a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chu, aby nie było zagrożenia, że uszkodzi je osuwający się śnieg.</w:t>
      </w:r>
    </w:p>
    <w:p w14:paraId="13E0E72D" w14:textId="77777777" w:rsidR="009C42BD" w:rsidRPr="00D1143F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dr w:val="none" w:sz="0" w:space="0" w:color="auto"/>
          <w:lang w:val="pl-PL"/>
        </w:rPr>
      </w:pPr>
    </w:p>
    <w:p w14:paraId="3611533C" w14:textId="77777777" w:rsidR="009C42BD" w:rsidRPr="00D1143F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/>
          <w:bdr w:val="none" w:sz="0" w:space="0" w:color="auto"/>
          <w:lang w:val="pl-PL"/>
        </w:rPr>
      </w:pPr>
      <w:r w:rsidRPr="00D1143F">
        <w:rPr>
          <w:rFonts w:ascii="Calibri" w:eastAsia="Calibri" w:hAnsi="Calibri" w:cs="Calibri"/>
          <w:b/>
          <w:bdr w:val="none" w:sz="0" w:space="0" w:color="auto"/>
          <w:lang w:val="pl-PL"/>
        </w:rPr>
        <w:t>Okapowy najpopularniejszy</w:t>
      </w:r>
    </w:p>
    <w:p w14:paraId="51B2ECE1" w14:textId="77777777" w:rsidR="009C42BD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dr w:val="none" w:sz="0" w:space="0" w:color="auto"/>
          <w:lang w:val="pl-PL"/>
        </w:rPr>
      </w:pPr>
      <w:r w:rsidRPr="00D1143F">
        <w:rPr>
          <w:rFonts w:ascii="Calibri" w:eastAsia="Calibri" w:hAnsi="Calibri" w:cs="Calibri"/>
          <w:bdr w:val="none" w:sz="0" w:space="0" w:color="auto"/>
          <w:lang w:val="pl-PL"/>
        </w:rPr>
        <w:t>System rynnowy montowany pod okapem to wciąż najczęściej stosowane w naszym kraju rozwi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ą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zanie. Jego popularność znajduje odzwierciedlenie w ogromnej liczbie dostępnych na rynku pr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o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duktów. </w:t>
      </w:r>
    </w:p>
    <w:p w14:paraId="58364389" w14:textId="77777777" w:rsidR="009C42BD" w:rsidRPr="00D1143F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dr w:val="none" w:sz="0" w:space="0" w:color="auto"/>
          <w:lang w:val="pl-PL"/>
        </w:rPr>
      </w:pPr>
      <w:r>
        <w:rPr>
          <w:rFonts w:ascii="Calibri" w:eastAsia="Calibri" w:hAnsi="Calibri" w:cs="Calibri"/>
          <w:bdr w:val="none" w:sz="0" w:space="0" w:color="auto"/>
          <w:lang w:val="pl-PL"/>
        </w:rPr>
        <w:t xml:space="preserve">- 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Klien</w:t>
      </w:r>
      <w:r>
        <w:rPr>
          <w:rFonts w:ascii="Calibri" w:eastAsia="Calibri" w:hAnsi="Calibri" w:cs="Calibri"/>
          <w:bdr w:val="none" w:sz="0" w:space="0" w:color="auto"/>
          <w:lang w:val="pl-PL"/>
        </w:rPr>
        <w:t xml:space="preserve">ci, którzy chcieliby zamontować </w:t>
      </w:r>
      <w:r w:rsidRPr="00AC158B">
        <w:rPr>
          <w:rFonts w:ascii="Calibri" w:eastAsia="Calibri" w:hAnsi="Calibri" w:cs="Calibri"/>
          <w:bdr w:val="none" w:sz="0" w:space="0" w:color="auto"/>
          <w:lang w:val="pl-PL"/>
        </w:rPr>
        <w:t>odwodnienie</w:t>
      </w:r>
      <w:r>
        <w:rPr>
          <w:rFonts w:ascii="Calibri" w:eastAsia="Calibri" w:hAnsi="Calibri" w:cs="Calibri"/>
          <w:bdr w:val="none" w:sz="0" w:space="0" w:color="auto"/>
          <w:lang w:val="pl-PL"/>
        </w:rPr>
        <w:t xml:space="preserve"> 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pod</w:t>
      </w:r>
      <w:r>
        <w:rPr>
          <w:rFonts w:ascii="Calibri" w:eastAsia="Calibri" w:hAnsi="Calibri" w:cs="Calibri"/>
          <w:bdr w:val="none" w:sz="0" w:space="0" w:color="auto"/>
          <w:lang w:val="pl-PL"/>
        </w:rPr>
        <w:t xml:space="preserve"> okapem,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 mogą wybie</w:t>
      </w:r>
      <w:r>
        <w:rPr>
          <w:rFonts w:ascii="Calibri" w:eastAsia="Calibri" w:hAnsi="Calibri" w:cs="Calibri"/>
          <w:bdr w:val="none" w:sz="0" w:space="0" w:color="auto"/>
          <w:lang w:val="pl-PL"/>
        </w:rPr>
        <w:t>rać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 wśród </w:t>
      </w:r>
      <w:r>
        <w:rPr>
          <w:rFonts w:ascii="Calibri" w:eastAsia="Calibri" w:hAnsi="Calibri" w:cs="Calibri"/>
          <w:bdr w:val="none" w:sz="0" w:space="0" w:color="auto"/>
          <w:lang w:val="pl-PL"/>
        </w:rPr>
        <w:t xml:space="preserve">różnych 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materiałów, z których został wykonany system – </w:t>
      </w:r>
      <w:r>
        <w:rPr>
          <w:rFonts w:ascii="Calibri" w:eastAsia="Calibri" w:hAnsi="Calibri" w:cs="Calibri"/>
          <w:bdr w:val="none" w:sz="0" w:space="0" w:color="auto"/>
          <w:lang w:val="pl-PL"/>
        </w:rPr>
        <w:t xml:space="preserve">stwierdza Magdalena </w:t>
      </w:r>
      <w:proofErr w:type="spellStart"/>
      <w:r>
        <w:rPr>
          <w:rFonts w:ascii="Calibri" w:eastAsia="Calibri" w:hAnsi="Calibri" w:cs="Calibri"/>
          <w:bdr w:val="none" w:sz="0" w:space="0" w:color="auto"/>
          <w:lang w:val="pl-PL"/>
        </w:rPr>
        <w:t>Buryło</w:t>
      </w:r>
      <w:proofErr w:type="spellEnd"/>
      <w:r>
        <w:rPr>
          <w:rFonts w:ascii="Calibri" w:eastAsia="Calibri" w:hAnsi="Calibri" w:cs="Calibri"/>
          <w:bdr w:val="none" w:sz="0" w:space="0" w:color="auto"/>
          <w:lang w:val="pl-PL"/>
        </w:rPr>
        <w:t>, specjalista ds. pr</w:t>
      </w:r>
      <w:r>
        <w:rPr>
          <w:rFonts w:ascii="Calibri" w:eastAsia="Calibri" w:hAnsi="Calibri" w:cs="Calibri"/>
          <w:bdr w:val="none" w:sz="0" w:space="0" w:color="auto"/>
          <w:lang w:val="pl-PL"/>
        </w:rPr>
        <w:t>o</w:t>
      </w:r>
      <w:r>
        <w:rPr>
          <w:rFonts w:ascii="Calibri" w:eastAsia="Calibri" w:hAnsi="Calibri" w:cs="Calibri"/>
          <w:bdr w:val="none" w:sz="0" w:space="0" w:color="auto"/>
          <w:lang w:val="pl-PL"/>
        </w:rPr>
        <w:t xml:space="preserve">mocji firmy </w:t>
      </w:r>
      <w:proofErr w:type="spellStart"/>
      <w:r>
        <w:rPr>
          <w:rFonts w:ascii="Calibri" w:eastAsia="Calibri" w:hAnsi="Calibri" w:cs="Calibri"/>
          <w:bdr w:val="none" w:sz="0" w:space="0" w:color="auto"/>
          <w:lang w:val="pl-PL"/>
        </w:rPr>
        <w:t>Galeco</w:t>
      </w:r>
      <w:proofErr w:type="spellEnd"/>
      <w:r>
        <w:rPr>
          <w:rFonts w:ascii="Calibri" w:eastAsia="Calibri" w:hAnsi="Calibri" w:cs="Calibri"/>
          <w:bdr w:val="none" w:sz="0" w:space="0" w:color="auto"/>
          <w:lang w:val="pl-PL"/>
        </w:rPr>
        <w:t>. - O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bok najbardziej tradycyjnych stalowych rynien</w:t>
      </w:r>
      <w:r>
        <w:rPr>
          <w:rFonts w:ascii="Calibri" w:eastAsia="Calibri" w:hAnsi="Calibri" w:cs="Calibri"/>
          <w:bdr w:val="none" w:sz="0" w:space="0" w:color="auto"/>
          <w:lang w:val="pl-PL"/>
        </w:rPr>
        <w:t xml:space="preserve"> i odpływów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, są t</w:t>
      </w:r>
      <w:r>
        <w:rPr>
          <w:rFonts w:ascii="Calibri" w:eastAsia="Calibri" w:hAnsi="Calibri" w:cs="Calibri"/>
          <w:bdr w:val="none" w:sz="0" w:space="0" w:color="auto"/>
          <w:lang w:val="pl-PL"/>
        </w:rPr>
        <w:t>eż takie ze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 stali ocynkowanej z warstwą organicz</w:t>
      </w:r>
      <w:r>
        <w:rPr>
          <w:rFonts w:ascii="Calibri" w:eastAsia="Calibri" w:hAnsi="Calibri" w:cs="Calibri"/>
          <w:bdr w:val="none" w:sz="0" w:space="0" w:color="auto"/>
          <w:lang w:val="pl-PL"/>
        </w:rPr>
        <w:t xml:space="preserve">ną, 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bla</w:t>
      </w:r>
      <w:r>
        <w:rPr>
          <w:rFonts w:ascii="Calibri" w:eastAsia="Calibri" w:hAnsi="Calibri" w:cs="Calibri"/>
          <w:bdr w:val="none" w:sz="0" w:space="0" w:color="auto"/>
          <w:lang w:val="pl-PL"/>
        </w:rPr>
        <w:t>chy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 o zawartości cynku na po</w:t>
      </w:r>
      <w:r>
        <w:rPr>
          <w:rFonts w:ascii="Calibri" w:eastAsia="Calibri" w:hAnsi="Calibri" w:cs="Calibri"/>
          <w:bdr w:val="none" w:sz="0" w:space="0" w:color="auto"/>
          <w:lang w:val="pl-PL"/>
        </w:rPr>
        <w:t>ziomie 99,9%, a także tworzywa sztucznego.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 Kolejn</w:t>
      </w:r>
      <w:r>
        <w:rPr>
          <w:rFonts w:ascii="Calibri" w:eastAsia="Calibri" w:hAnsi="Calibri" w:cs="Calibri"/>
          <w:bdr w:val="none" w:sz="0" w:space="0" w:color="auto"/>
          <w:lang w:val="pl-PL"/>
        </w:rPr>
        <w:t>ą kwestią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 jest kształt rynny. Oprócz rynien o przekroju półokrą</w:t>
      </w:r>
      <w:r>
        <w:rPr>
          <w:rFonts w:ascii="Calibri" w:eastAsia="Calibri" w:hAnsi="Calibri" w:cs="Calibri"/>
          <w:bdr w:val="none" w:sz="0" w:space="0" w:color="auto"/>
          <w:lang w:val="pl-PL"/>
        </w:rPr>
        <w:t>głym, dostępne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 są te</w:t>
      </w:r>
      <w:r>
        <w:rPr>
          <w:rFonts w:ascii="Calibri" w:eastAsia="Calibri" w:hAnsi="Calibri" w:cs="Calibri"/>
          <w:bdr w:val="none" w:sz="0" w:space="0" w:color="auto"/>
          <w:lang w:val="pl-PL"/>
        </w:rPr>
        <w:t>ż te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 o przekroju kwadra</w:t>
      </w:r>
      <w:r>
        <w:rPr>
          <w:rFonts w:ascii="Calibri" w:eastAsia="Calibri" w:hAnsi="Calibri" w:cs="Calibri"/>
          <w:bdr w:val="none" w:sz="0" w:space="0" w:color="auto"/>
          <w:lang w:val="pl-PL"/>
        </w:rPr>
        <w:t>towym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. Wreszcie kolor, którego dobór ma niebagatelne znaczenie dla estetyki bryły budynku</w:t>
      </w:r>
      <w:r>
        <w:rPr>
          <w:rFonts w:ascii="Calibri" w:eastAsia="Calibri" w:hAnsi="Calibri" w:cs="Calibri"/>
          <w:bdr w:val="none" w:sz="0" w:space="0" w:color="auto"/>
          <w:lang w:val="pl-PL"/>
        </w:rPr>
        <w:t>. Do popularnych barw należą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 ciemny brąz, biały, czarny, j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a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snopopielaty, grafitowy czy czekoladowy brąz. </w:t>
      </w:r>
    </w:p>
    <w:p w14:paraId="34C9C9C5" w14:textId="77777777" w:rsidR="009C42BD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dr w:val="none" w:sz="0" w:space="0" w:color="auto"/>
          <w:lang w:val="pl-PL"/>
        </w:rPr>
      </w:pPr>
    </w:p>
    <w:p w14:paraId="3C4E4CBB" w14:textId="77777777" w:rsidR="009C42BD" w:rsidRPr="00D1143F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dr w:val="none" w:sz="0" w:space="0" w:color="auto"/>
          <w:lang w:val="pl-PL"/>
        </w:rPr>
      </w:pPr>
    </w:p>
    <w:p w14:paraId="22E26452" w14:textId="77777777" w:rsidR="009C42BD" w:rsidRPr="00D1143F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/>
          <w:bdr w:val="none" w:sz="0" w:space="0" w:color="auto"/>
          <w:lang w:val="pl-PL"/>
        </w:rPr>
      </w:pPr>
      <w:proofErr w:type="spellStart"/>
      <w:r w:rsidRPr="00D1143F">
        <w:rPr>
          <w:rFonts w:ascii="Calibri" w:eastAsia="Calibri" w:hAnsi="Calibri" w:cs="Calibri"/>
          <w:b/>
          <w:bdr w:val="none" w:sz="0" w:space="0" w:color="auto"/>
          <w:lang w:val="pl-PL"/>
        </w:rPr>
        <w:t>Bezokapowy</w:t>
      </w:r>
      <w:proofErr w:type="spellEnd"/>
      <w:r w:rsidRPr="00D1143F">
        <w:rPr>
          <w:rFonts w:ascii="Calibri" w:eastAsia="Calibri" w:hAnsi="Calibri" w:cs="Calibri"/>
          <w:b/>
          <w:bdr w:val="none" w:sz="0" w:space="0" w:color="auto"/>
          <w:lang w:val="pl-PL"/>
        </w:rPr>
        <w:t xml:space="preserve"> niewidoczny</w:t>
      </w:r>
    </w:p>
    <w:p w14:paraId="622F7514" w14:textId="77777777" w:rsidR="009C42BD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dr w:val="none" w:sz="0" w:space="0" w:color="auto"/>
          <w:lang w:val="pl-PL"/>
        </w:rPr>
      </w:pP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Nowoczesna architektura wymaga nowoczesnych rozwiązań. We współczesnych projektach (szczególnie tych o formie tzw. nowoczesnej stodoły) </w:t>
      </w:r>
      <w:r>
        <w:rPr>
          <w:rFonts w:ascii="Calibri" w:eastAsia="Calibri" w:hAnsi="Calibri" w:cs="Calibri"/>
          <w:bdr w:val="none" w:sz="0" w:space="0" w:color="auto"/>
          <w:lang w:val="pl-PL"/>
        </w:rPr>
        <w:t xml:space="preserve">często 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nie ma okapu</w:t>
      </w:r>
      <w:r>
        <w:rPr>
          <w:rFonts w:ascii="Calibri" w:eastAsia="Calibri" w:hAnsi="Calibri" w:cs="Calibri"/>
          <w:bdr w:val="none" w:sz="0" w:space="0" w:color="auto"/>
          <w:lang w:val="pl-PL"/>
        </w:rPr>
        <w:t>,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 a dach przechodzi płynnie w elewację. Jest to zabieg stosowany w budynkach o minimalistycznych bryłach, pozb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a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wionych ozdobników, akcentujących duże przeszklenia, w których szczególnie istotne jest wraż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e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nie czystości i prostoty formy. Przy identycznych kolorach pokrycia dachowego i ścian można uz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y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skać efekt monolitu, doskonale komponującego się z otoczeniem czy ogrodową zielenią. </w:t>
      </w:r>
    </w:p>
    <w:p w14:paraId="51AB718E" w14:textId="77777777" w:rsidR="009C42BD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>
        <w:rPr>
          <w:rFonts w:ascii="Calibri" w:eastAsia="Calibri" w:hAnsi="Calibri" w:cs="Calibri"/>
          <w:bdr w:val="none" w:sz="0" w:space="0" w:color="auto"/>
          <w:lang w:val="pl-PL"/>
        </w:rPr>
        <w:t xml:space="preserve">- 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Do takich realizacji firma </w:t>
      </w:r>
      <w:proofErr w:type="spellStart"/>
      <w:r w:rsidRPr="00D1143F">
        <w:rPr>
          <w:rFonts w:ascii="Calibri" w:eastAsia="Calibri" w:hAnsi="Calibri" w:cs="Calibri"/>
          <w:bdr w:val="none" w:sz="0" w:space="0" w:color="auto"/>
          <w:lang w:val="pl-PL"/>
        </w:rPr>
        <w:t>Galeco</w:t>
      </w:r>
      <w:proofErr w:type="spellEnd"/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 już w 2012 roku oprac</w:t>
      </w:r>
      <w:r>
        <w:rPr>
          <w:rFonts w:ascii="Calibri" w:eastAsia="Calibri" w:hAnsi="Calibri" w:cs="Calibri"/>
          <w:bdr w:val="none" w:sz="0" w:space="0" w:color="auto"/>
          <w:lang w:val="pl-PL"/>
        </w:rPr>
        <w:t xml:space="preserve">owała jako pierwsza system </w:t>
      </w:r>
      <w:proofErr w:type="spellStart"/>
      <w:r>
        <w:rPr>
          <w:rFonts w:ascii="Calibri" w:eastAsia="Calibri" w:hAnsi="Calibri" w:cs="Calibri"/>
          <w:bdr w:val="none" w:sz="0" w:space="0" w:color="auto"/>
          <w:lang w:val="pl-PL"/>
        </w:rPr>
        <w:t>bezokapowy</w:t>
      </w:r>
      <w:proofErr w:type="spellEnd"/>
      <w:r>
        <w:rPr>
          <w:rFonts w:ascii="Calibri" w:eastAsia="Calibri" w:hAnsi="Calibri" w:cs="Calibri"/>
          <w:bdr w:val="none" w:sz="0" w:space="0" w:color="auto"/>
          <w:lang w:val="pl-PL"/>
        </w:rPr>
        <w:t xml:space="preserve"> – podkreśla specjalistka. - 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>Chcąc go zastosować</w:t>
      </w:r>
      <w:r>
        <w:rPr>
          <w:rFonts w:ascii="Calibri" w:eastAsia="Calibri" w:hAnsi="Calibri" w:cs="Calibri"/>
          <w:bdr w:val="none" w:sz="0" w:space="0" w:color="auto"/>
          <w:lang w:val="pl-PL"/>
        </w:rPr>
        <w:t>,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 należy pamiętać o tym już na etapie powstawania projektu, ponieważ</w:t>
      </w:r>
      <w:r w:rsidRPr="00D1143F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rury spustowe prowadzone są w warstwie ocieplenia budynku i docelowo z</w:t>
      </w:r>
      <w:r w:rsidRPr="00D1143F">
        <w:rPr>
          <w:rFonts w:ascii="Calibri" w:eastAsia="Times New Roman" w:hAnsi="Calibri" w:cs="Calibri"/>
          <w:bdr w:val="none" w:sz="0" w:space="0" w:color="auto"/>
          <w:lang w:val="pl-PL" w:eastAsia="pl-PL"/>
        </w:rPr>
        <w:t>a</w:t>
      </w:r>
      <w:r w:rsidRPr="00D1143F">
        <w:rPr>
          <w:rFonts w:ascii="Calibri" w:eastAsia="Times New Roman" w:hAnsi="Calibri" w:cs="Calibri"/>
          <w:bdr w:val="none" w:sz="0" w:space="0" w:color="auto"/>
          <w:lang w:val="pl-PL" w:eastAsia="pl-PL"/>
        </w:rPr>
        <w:t>krywane tynkiem</w:t>
      </w:r>
      <w:r w:rsidRPr="00D1143F">
        <w:rPr>
          <w:rFonts w:ascii="Calibri" w:eastAsia="Calibri" w:hAnsi="Calibri" w:cs="Calibri"/>
          <w:bdr w:val="none" w:sz="0" w:space="0" w:color="auto"/>
          <w:lang w:val="pl-PL"/>
        </w:rPr>
        <w:t xml:space="preserve">. </w:t>
      </w:r>
      <w:r w:rsidRPr="00D1143F">
        <w:rPr>
          <w:rFonts w:ascii="Calibri" w:eastAsia="Times New Roman" w:hAnsi="Calibri" w:cs="Calibri"/>
          <w:bdr w:val="none" w:sz="0" w:space="0" w:color="auto"/>
          <w:lang w:val="pl-PL" w:eastAsia="pl-PL"/>
        </w:rPr>
        <w:t>Rynna natomiast montowana jest tuż pod krawędzią dachu i zakrywana m</w:t>
      </w:r>
      <w:r w:rsidRPr="00D1143F">
        <w:rPr>
          <w:rFonts w:ascii="Calibri" w:eastAsia="Times New Roman" w:hAnsi="Calibri" w:cs="Calibri"/>
          <w:bdr w:val="none" w:sz="0" w:space="0" w:color="auto"/>
          <w:lang w:val="pl-PL" w:eastAsia="pl-PL"/>
        </w:rPr>
        <w:t>a</w:t>
      </w:r>
      <w:r w:rsidRPr="00D1143F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skownicą. W systemie wykorzystano trzy rodzaje materiałów: stal, PVC i </w:t>
      </w:r>
      <w:proofErr w:type="spellStart"/>
      <w:r w:rsidRPr="00D1143F">
        <w:rPr>
          <w:rFonts w:ascii="Calibri" w:eastAsia="Times New Roman" w:hAnsi="Calibri" w:cs="Calibri"/>
          <w:bdr w:val="none" w:sz="0" w:space="0" w:color="auto"/>
          <w:lang w:val="pl-PL" w:eastAsia="pl-PL"/>
        </w:rPr>
        <w:t>ocynk</w:t>
      </w:r>
      <w:proofErr w:type="spellEnd"/>
      <w:r w:rsidRPr="00D1143F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. </w:t>
      </w:r>
    </w:p>
    <w:p w14:paraId="39304701" w14:textId="77777777" w:rsidR="009C42BD" w:rsidRPr="00EB0AC3" w:rsidRDefault="009C42BD" w:rsidP="009C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dr w:val="none" w:sz="0" w:space="0" w:color="auto"/>
          <w:lang w:val="pl-PL"/>
        </w:rPr>
      </w:pPr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System </w:t>
      </w:r>
      <w:proofErr w:type="spellStart"/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>bezokapowy</w:t>
      </w:r>
      <w:proofErr w:type="spellEnd"/>
      <w:r w:rsidRPr="00D1143F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daje możliwość estetycznego schowania rur odpływowych pod elewacją i dostosowania instalacji do formy oraz wyglądu zarówno fasady, jak i pokrycia dachowego. System cechuje wysoka jakość i trwałość wynikająca z ograniczonej ekspozycji na trudne warunki atmosf</w:t>
      </w:r>
      <w:r w:rsidRPr="00D1143F">
        <w:rPr>
          <w:rFonts w:ascii="Calibri" w:eastAsia="Times New Roman" w:hAnsi="Calibri" w:cs="Calibri"/>
          <w:bdr w:val="none" w:sz="0" w:space="0" w:color="auto"/>
          <w:lang w:val="pl-PL" w:eastAsia="pl-PL"/>
        </w:rPr>
        <w:t>e</w:t>
      </w:r>
      <w:r w:rsidRPr="00D1143F">
        <w:rPr>
          <w:rFonts w:ascii="Calibri" w:eastAsia="Times New Roman" w:hAnsi="Calibri" w:cs="Calibri"/>
          <w:bdr w:val="none" w:sz="0" w:space="0" w:color="auto"/>
          <w:lang w:val="pl-PL" w:eastAsia="pl-PL"/>
        </w:rPr>
        <w:t>ryczne, a także stosunkowa łatwość montażu</w:t>
      </w:r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>.</w:t>
      </w:r>
    </w:p>
    <w:p w14:paraId="2E659213" w14:textId="1D2289D4" w:rsidR="00E8776B" w:rsidRPr="00EB0AC3" w:rsidRDefault="00E8776B" w:rsidP="00EB0A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dr w:val="none" w:sz="0" w:space="0" w:color="auto"/>
          <w:lang w:val="pl-PL"/>
        </w:rPr>
      </w:pPr>
    </w:p>
    <w:sectPr w:rsidR="00E8776B" w:rsidRPr="00EB0AC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B99BD" w14:textId="77777777" w:rsidR="00014303" w:rsidRDefault="00014303">
      <w:r>
        <w:separator/>
      </w:r>
    </w:p>
  </w:endnote>
  <w:endnote w:type="continuationSeparator" w:id="0">
    <w:p w14:paraId="625161A0" w14:textId="77777777" w:rsidR="00014303" w:rsidRDefault="0001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60AA0E0A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="00483EB0">
      <w:rPr>
        <w:rFonts w:ascii="Lato" w:eastAsia="Calibri" w:hAnsi="Lato" w:cs="Calibri"/>
        <w:sz w:val="20"/>
        <w:szCs w:val="20"/>
        <w:lang w:val="pl-PL"/>
      </w:rPr>
      <w:t xml:space="preserve"> Sylwia Makowska-</w:t>
    </w:r>
    <w:proofErr w:type="spellStart"/>
    <w:r w:rsidR="00483EB0">
      <w:rPr>
        <w:rFonts w:ascii="Lato" w:eastAsia="Calibri" w:hAnsi="Lato" w:cs="Calibri"/>
        <w:sz w:val="20"/>
        <w:szCs w:val="20"/>
        <w:lang w:val="pl-PL"/>
      </w:rPr>
      <w:t>Rzatkiewicz</w:t>
    </w:r>
    <w:proofErr w:type="spellEnd"/>
    <w:r w:rsidRPr="005C2A8D">
      <w:rPr>
        <w:rFonts w:ascii="Lato" w:eastAsia="Calibri" w:hAnsi="Lato" w:cs="Calibri"/>
        <w:sz w:val="20"/>
        <w:szCs w:val="20"/>
        <w:lang w:val="pl-PL"/>
      </w:rPr>
      <w:t xml:space="preserve"> tel. 71 314 10 02, tel. kom. </w:t>
    </w:r>
    <w:r w:rsidR="00483EB0" w:rsidRPr="00483EB0">
      <w:rPr>
        <w:rFonts w:ascii="Lato" w:eastAsia="Calibri" w:hAnsi="Lato" w:cs="Calibri"/>
        <w:sz w:val="20"/>
        <w:szCs w:val="20"/>
        <w:lang w:val="pl-PL"/>
      </w:rPr>
      <w:t>517 412 466</w:t>
    </w:r>
  </w:p>
  <w:p w14:paraId="01E3E232" w14:textId="1AAA52B9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="005B1C3A" w:rsidRPr="000C1FAD">
        <w:rPr>
          <w:rStyle w:val="Hipercze"/>
          <w:rFonts w:ascii="Lato" w:eastAsia="Calibri" w:hAnsi="Lato" w:cs="Calibri"/>
          <w:sz w:val="20"/>
          <w:szCs w:val="20"/>
        </w:rPr>
        <w:t>s.makowska@orchidea.co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B1B08" w14:textId="77777777" w:rsidR="00014303" w:rsidRDefault="00014303">
      <w:r>
        <w:separator/>
      </w:r>
    </w:p>
  </w:footnote>
  <w:footnote w:type="continuationSeparator" w:id="0">
    <w:p w14:paraId="12AE2A6D" w14:textId="77777777" w:rsidR="00014303" w:rsidRDefault="0001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BAD8" w14:textId="77777777" w:rsidR="00E8776B" w:rsidRDefault="005C2A8D" w:rsidP="005C2A8D">
    <w:pPr>
      <w:pStyle w:val="Nagwekistopka"/>
      <w:jc w:val="right"/>
    </w:pPr>
    <w:r>
      <w:rPr>
        <w:noProof/>
      </w:rPr>
      <w:drawing>
        <wp:inline distT="0" distB="0" distL="0" distR="0" wp14:anchorId="10C2353D" wp14:editId="05813291">
          <wp:extent cx="1548158" cy="652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0" cy="6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938EE9" w14:textId="798AF9A9" w:rsidR="005C2A8D" w:rsidRPr="007A556A" w:rsidRDefault="005C2A8D" w:rsidP="004A2918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  <w:r w:rsidR="007A1A52">
      <w:rPr>
        <w:rFonts w:ascii="Calibri" w:hAnsi="Calibri"/>
        <w:sz w:val="22"/>
      </w:rPr>
      <w:t>, marzec</w:t>
    </w:r>
    <w:r w:rsidR="00971A58">
      <w:rPr>
        <w:rFonts w:ascii="Calibri" w:hAnsi="Calibri"/>
        <w:sz w:val="22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B"/>
    <w:rsid w:val="00001356"/>
    <w:rsid w:val="00011B42"/>
    <w:rsid w:val="00014303"/>
    <w:rsid w:val="00024379"/>
    <w:rsid w:val="00030C4A"/>
    <w:rsid w:val="00036A63"/>
    <w:rsid w:val="00061EF0"/>
    <w:rsid w:val="0007137B"/>
    <w:rsid w:val="00072AF9"/>
    <w:rsid w:val="00074F21"/>
    <w:rsid w:val="00076FE0"/>
    <w:rsid w:val="000860B8"/>
    <w:rsid w:val="00086B03"/>
    <w:rsid w:val="00093C25"/>
    <w:rsid w:val="00094A38"/>
    <w:rsid w:val="000A1FF3"/>
    <w:rsid w:val="000C1AA7"/>
    <w:rsid w:val="000D02A1"/>
    <w:rsid w:val="000E1057"/>
    <w:rsid w:val="000F382A"/>
    <w:rsid w:val="000F617F"/>
    <w:rsid w:val="000F6CF9"/>
    <w:rsid w:val="00103DC2"/>
    <w:rsid w:val="001041A3"/>
    <w:rsid w:val="001058D1"/>
    <w:rsid w:val="00106E12"/>
    <w:rsid w:val="00110525"/>
    <w:rsid w:val="00112AD8"/>
    <w:rsid w:val="0012542C"/>
    <w:rsid w:val="00127745"/>
    <w:rsid w:val="00135B79"/>
    <w:rsid w:val="00144392"/>
    <w:rsid w:val="001517A9"/>
    <w:rsid w:val="001542C5"/>
    <w:rsid w:val="00165F41"/>
    <w:rsid w:val="001704C9"/>
    <w:rsid w:val="00171E86"/>
    <w:rsid w:val="00177FD3"/>
    <w:rsid w:val="001804F5"/>
    <w:rsid w:val="00180C36"/>
    <w:rsid w:val="00184FDB"/>
    <w:rsid w:val="001865FB"/>
    <w:rsid w:val="001A0969"/>
    <w:rsid w:val="001B133B"/>
    <w:rsid w:val="001C4372"/>
    <w:rsid w:val="001C4EE4"/>
    <w:rsid w:val="001C6647"/>
    <w:rsid w:val="001C7F69"/>
    <w:rsid w:val="001D2FB5"/>
    <w:rsid w:val="001D601E"/>
    <w:rsid w:val="001D6BE8"/>
    <w:rsid w:val="001E4E97"/>
    <w:rsid w:val="001E6A08"/>
    <w:rsid w:val="00202349"/>
    <w:rsid w:val="0020383C"/>
    <w:rsid w:val="00206A2E"/>
    <w:rsid w:val="00232167"/>
    <w:rsid w:val="00274774"/>
    <w:rsid w:val="002806CA"/>
    <w:rsid w:val="00283604"/>
    <w:rsid w:val="002A18A0"/>
    <w:rsid w:val="002A2371"/>
    <w:rsid w:val="002B1854"/>
    <w:rsid w:val="002D6D6F"/>
    <w:rsid w:val="002F37F0"/>
    <w:rsid w:val="00331402"/>
    <w:rsid w:val="003333DC"/>
    <w:rsid w:val="00335266"/>
    <w:rsid w:val="003366B3"/>
    <w:rsid w:val="00351F6A"/>
    <w:rsid w:val="00361AEC"/>
    <w:rsid w:val="00386D17"/>
    <w:rsid w:val="00397154"/>
    <w:rsid w:val="003C2A91"/>
    <w:rsid w:val="003C3375"/>
    <w:rsid w:val="003D01EA"/>
    <w:rsid w:val="003D04BD"/>
    <w:rsid w:val="003D2EED"/>
    <w:rsid w:val="003E358C"/>
    <w:rsid w:val="003F0C41"/>
    <w:rsid w:val="003F29C4"/>
    <w:rsid w:val="00410DC7"/>
    <w:rsid w:val="0041589C"/>
    <w:rsid w:val="00422820"/>
    <w:rsid w:val="0042533C"/>
    <w:rsid w:val="0043190B"/>
    <w:rsid w:val="004511A6"/>
    <w:rsid w:val="00483EB0"/>
    <w:rsid w:val="00484B2E"/>
    <w:rsid w:val="00485B35"/>
    <w:rsid w:val="00491793"/>
    <w:rsid w:val="004A2918"/>
    <w:rsid w:val="004C3337"/>
    <w:rsid w:val="004C4CC8"/>
    <w:rsid w:val="004C56B2"/>
    <w:rsid w:val="004C58A6"/>
    <w:rsid w:val="004D23A4"/>
    <w:rsid w:val="004D41E4"/>
    <w:rsid w:val="004E21B4"/>
    <w:rsid w:val="004E2CB4"/>
    <w:rsid w:val="0050648B"/>
    <w:rsid w:val="00547302"/>
    <w:rsid w:val="00550123"/>
    <w:rsid w:val="00557E39"/>
    <w:rsid w:val="0056223F"/>
    <w:rsid w:val="00590C05"/>
    <w:rsid w:val="0059124F"/>
    <w:rsid w:val="005A7802"/>
    <w:rsid w:val="005B1C3A"/>
    <w:rsid w:val="005C1A34"/>
    <w:rsid w:val="005C2A8D"/>
    <w:rsid w:val="005C3920"/>
    <w:rsid w:val="005C6A0B"/>
    <w:rsid w:val="005D470E"/>
    <w:rsid w:val="005E6722"/>
    <w:rsid w:val="005F3F76"/>
    <w:rsid w:val="00627D18"/>
    <w:rsid w:val="00654158"/>
    <w:rsid w:val="00661C88"/>
    <w:rsid w:val="006667E2"/>
    <w:rsid w:val="00674E1A"/>
    <w:rsid w:val="00694EC8"/>
    <w:rsid w:val="00697697"/>
    <w:rsid w:val="006A3EAB"/>
    <w:rsid w:val="006E4B22"/>
    <w:rsid w:val="00711205"/>
    <w:rsid w:val="0072550D"/>
    <w:rsid w:val="00737857"/>
    <w:rsid w:val="007404C7"/>
    <w:rsid w:val="00742B97"/>
    <w:rsid w:val="0075578B"/>
    <w:rsid w:val="00760530"/>
    <w:rsid w:val="007630A6"/>
    <w:rsid w:val="0076410F"/>
    <w:rsid w:val="007703F8"/>
    <w:rsid w:val="00783DC0"/>
    <w:rsid w:val="00795291"/>
    <w:rsid w:val="007A1A52"/>
    <w:rsid w:val="007A556A"/>
    <w:rsid w:val="007C7AC8"/>
    <w:rsid w:val="00817E02"/>
    <w:rsid w:val="0082018C"/>
    <w:rsid w:val="00820A43"/>
    <w:rsid w:val="00851AD8"/>
    <w:rsid w:val="00877677"/>
    <w:rsid w:val="00891F73"/>
    <w:rsid w:val="008A38A3"/>
    <w:rsid w:val="008A7E5A"/>
    <w:rsid w:val="008B582A"/>
    <w:rsid w:val="008C50A3"/>
    <w:rsid w:val="008D59A0"/>
    <w:rsid w:val="008D77FF"/>
    <w:rsid w:val="008F71A2"/>
    <w:rsid w:val="00910934"/>
    <w:rsid w:val="0093685C"/>
    <w:rsid w:val="00970E90"/>
    <w:rsid w:val="00971A58"/>
    <w:rsid w:val="00976D57"/>
    <w:rsid w:val="009825DF"/>
    <w:rsid w:val="00994912"/>
    <w:rsid w:val="0099532F"/>
    <w:rsid w:val="009B4933"/>
    <w:rsid w:val="009C1D0B"/>
    <w:rsid w:val="009C42BD"/>
    <w:rsid w:val="009D61B3"/>
    <w:rsid w:val="009E1512"/>
    <w:rsid w:val="009E67A1"/>
    <w:rsid w:val="009E7208"/>
    <w:rsid w:val="009F5C88"/>
    <w:rsid w:val="00A054DA"/>
    <w:rsid w:val="00A3605F"/>
    <w:rsid w:val="00A36E73"/>
    <w:rsid w:val="00A51FE0"/>
    <w:rsid w:val="00A56EB3"/>
    <w:rsid w:val="00A7323B"/>
    <w:rsid w:val="00A817E5"/>
    <w:rsid w:val="00A94EFB"/>
    <w:rsid w:val="00A966B9"/>
    <w:rsid w:val="00AF3DD7"/>
    <w:rsid w:val="00B22C96"/>
    <w:rsid w:val="00B31F48"/>
    <w:rsid w:val="00B338EB"/>
    <w:rsid w:val="00B35D4F"/>
    <w:rsid w:val="00B367F7"/>
    <w:rsid w:val="00B4264F"/>
    <w:rsid w:val="00B4660D"/>
    <w:rsid w:val="00B53EB9"/>
    <w:rsid w:val="00B62AE9"/>
    <w:rsid w:val="00B729AA"/>
    <w:rsid w:val="00B764C4"/>
    <w:rsid w:val="00BA74E8"/>
    <w:rsid w:val="00BB24FA"/>
    <w:rsid w:val="00BB47B9"/>
    <w:rsid w:val="00BB7B53"/>
    <w:rsid w:val="00BC024F"/>
    <w:rsid w:val="00BD35C9"/>
    <w:rsid w:val="00BD511E"/>
    <w:rsid w:val="00BE78C0"/>
    <w:rsid w:val="00BF495B"/>
    <w:rsid w:val="00C05C04"/>
    <w:rsid w:val="00C07938"/>
    <w:rsid w:val="00C14BE4"/>
    <w:rsid w:val="00C304FF"/>
    <w:rsid w:val="00C3393E"/>
    <w:rsid w:val="00C43FC4"/>
    <w:rsid w:val="00C47B61"/>
    <w:rsid w:val="00C70FE2"/>
    <w:rsid w:val="00C8461E"/>
    <w:rsid w:val="00CB5625"/>
    <w:rsid w:val="00CC2A9A"/>
    <w:rsid w:val="00CE4250"/>
    <w:rsid w:val="00CF1547"/>
    <w:rsid w:val="00CF4334"/>
    <w:rsid w:val="00D1143F"/>
    <w:rsid w:val="00D40D95"/>
    <w:rsid w:val="00D478BA"/>
    <w:rsid w:val="00D638FD"/>
    <w:rsid w:val="00D6753D"/>
    <w:rsid w:val="00D92FB3"/>
    <w:rsid w:val="00DB241C"/>
    <w:rsid w:val="00DD053E"/>
    <w:rsid w:val="00DD23B3"/>
    <w:rsid w:val="00DD4FED"/>
    <w:rsid w:val="00DF6251"/>
    <w:rsid w:val="00E01BB9"/>
    <w:rsid w:val="00E045CB"/>
    <w:rsid w:val="00E10C5D"/>
    <w:rsid w:val="00E314D4"/>
    <w:rsid w:val="00E35706"/>
    <w:rsid w:val="00E35A5C"/>
    <w:rsid w:val="00E6749D"/>
    <w:rsid w:val="00E74940"/>
    <w:rsid w:val="00E80FDD"/>
    <w:rsid w:val="00E8776B"/>
    <w:rsid w:val="00E95643"/>
    <w:rsid w:val="00E95A28"/>
    <w:rsid w:val="00E97424"/>
    <w:rsid w:val="00EB0AC3"/>
    <w:rsid w:val="00EC237E"/>
    <w:rsid w:val="00EC70B2"/>
    <w:rsid w:val="00ED4E65"/>
    <w:rsid w:val="00EE7583"/>
    <w:rsid w:val="00EF08B0"/>
    <w:rsid w:val="00EF3DEA"/>
    <w:rsid w:val="00EF4E5D"/>
    <w:rsid w:val="00EF63C7"/>
    <w:rsid w:val="00F17FAB"/>
    <w:rsid w:val="00F36AB4"/>
    <w:rsid w:val="00F449E7"/>
    <w:rsid w:val="00F44E81"/>
    <w:rsid w:val="00F5383A"/>
    <w:rsid w:val="00F624AF"/>
    <w:rsid w:val="00F84AEF"/>
    <w:rsid w:val="00FA34D9"/>
    <w:rsid w:val="00FA6F25"/>
    <w:rsid w:val="00FB4BFB"/>
    <w:rsid w:val="00FB4FCB"/>
    <w:rsid w:val="00FB76E2"/>
    <w:rsid w:val="00FC16EC"/>
    <w:rsid w:val="00FC1AEE"/>
    <w:rsid w:val="00FC4B7D"/>
    <w:rsid w:val="00FD4154"/>
    <w:rsid w:val="00FF3BFE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B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11B42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B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11B42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1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C5DA-1DDD-4567-BC18-015115D6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Sylwia Makowska</cp:lastModifiedBy>
  <cp:revision>4</cp:revision>
  <dcterms:created xsi:type="dcterms:W3CDTF">2022-02-09T09:20:00Z</dcterms:created>
  <dcterms:modified xsi:type="dcterms:W3CDTF">2022-03-02T11:00:00Z</dcterms:modified>
</cp:coreProperties>
</file>